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AFD64D" w14:textId="77777777" w:rsidR="00B73BE9" w:rsidRDefault="00B73BE9" w:rsidP="00A4576F">
      <w:pPr>
        <w:jc w:val="both"/>
        <w:rPr>
          <w:sz w:val="32"/>
          <w:szCs w:val="32"/>
        </w:rPr>
      </w:pPr>
      <w:r w:rsidRPr="00B73BE9">
        <w:rPr>
          <w:sz w:val="32"/>
          <w:szCs w:val="32"/>
        </w:rPr>
        <w:t xml:space="preserve">HPL </w:t>
      </w:r>
      <w:proofErr w:type="spellStart"/>
      <w:r w:rsidRPr="00B73BE9">
        <w:rPr>
          <w:sz w:val="32"/>
          <w:szCs w:val="32"/>
        </w:rPr>
        <w:t>laminate</w:t>
      </w:r>
      <w:proofErr w:type="spellEnd"/>
      <w:r w:rsidRPr="00B73BE9">
        <w:rPr>
          <w:sz w:val="32"/>
          <w:szCs w:val="32"/>
        </w:rPr>
        <w:t xml:space="preserve"> </w:t>
      </w:r>
      <w:proofErr w:type="spellStart"/>
      <w:r w:rsidRPr="00B73BE9">
        <w:rPr>
          <w:sz w:val="32"/>
          <w:szCs w:val="32"/>
        </w:rPr>
        <w:t>Deep</w:t>
      </w:r>
      <w:proofErr w:type="spellEnd"/>
      <w:r w:rsidRPr="00B73BE9">
        <w:rPr>
          <w:sz w:val="32"/>
          <w:szCs w:val="32"/>
        </w:rPr>
        <w:t xml:space="preserve"> Matt</w:t>
      </w:r>
    </w:p>
    <w:p w14:paraId="2E027867" w14:textId="77777777" w:rsidR="00B73BE9" w:rsidRDefault="00B73BE9" w:rsidP="00B73BE9">
      <w:r w:rsidRPr="00B73BE9">
        <w:t xml:space="preserve">HPL </w:t>
      </w:r>
      <w:proofErr w:type="spellStart"/>
      <w:r w:rsidRPr="00B73BE9">
        <w:t>Deep</w:t>
      </w:r>
      <w:proofErr w:type="spellEnd"/>
      <w:r w:rsidRPr="00B73BE9">
        <w:t xml:space="preserve"> Matt </w:t>
      </w:r>
      <w:proofErr w:type="spellStart"/>
      <w:r w:rsidRPr="00B73BE9">
        <w:t>laminate</w:t>
      </w:r>
      <w:proofErr w:type="spellEnd"/>
      <w:r w:rsidRPr="00B73BE9">
        <w:t xml:space="preserve"> – modern high-</w:t>
      </w:r>
      <w:proofErr w:type="spellStart"/>
      <w:r w:rsidRPr="00B73BE9">
        <w:t>pressure</w:t>
      </w:r>
      <w:proofErr w:type="spellEnd"/>
      <w:r w:rsidRPr="00B73BE9">
        <w:t xml:space="preserve"> </w:t>
      </w:r>
      <w:proofErr w:type="spellStart"/>
      <w:r w:rsidRPr="00B73BE9">
        <w:t>laminate</w:t>
      </w:r>
      <w:proofErr w:type="spellEnd"/>
      <w:r w:rsidRPr="00B73BE9">
        <w:t xml:space="preserve"> with </w:t>
      </w:r>
      <w:proofErr w:type="spellStart"/>
      <w:r w:rsidRPr="00B73BE9">
        <w:t>an</w:t>
      </w:r>
      <w:proofErr w:type="spellEnd"/>
      <w:r w:rsidRPr="00B73BE9">
        <w:t xml:space="preserve"> ultra-</w:t>
      </w:r>
      <w:proofErr w:type="spellStart"/>
      <w:r w:rsidRPr="00B73BE9">
        <w:t>matt</w:t>
      </w:r>
      <w:proofErr w:type="spellEnd"/>
      <w:r w:rsidRPr="00B73BE9">
        <w:t xml:space="preserve"> </w:t>
      </w:r>
      <w:proofErr w:type="spellStart"/>
      <w:r w:rsidRPr="00B73BE9">
        <w:t>surface</w:t>
      </w:r>
      <w:proofErr w:type="spellEnd"/>
      <w:r w:rsidRPr="00B73BE9">
        <w:t xml:space="preserve">, </w:t>
      </w:r>
      <w:proofErr w:type="spellStart"/>
      <w:r w:rsidRPr="00B73BE9">
        <w:t>anti-fingerprint</w:t>
      </w:r>
      <w:proofErr w:type="spellEnd"/>
      <w:r w:rsidRPr="00B73BE9">
        <w:t xml:space="preserve"> </w:t>
      </w:r>
      <w:proofErr w:type="spellStart"/>
      <w:r w:rsidRPr="00B73BE9">
        <w:t>function</w:t>
      </w:r>
      <w:proofErr w:type="spellEnd"/>
      <w:r w:rsidRPr="00B73BE9">
        <w:t xml:space="preserve"> and </w:t>
      </w:r>
      <w:proofErr w:type="spellStart"/>
      <w:r w:rsidRPr="00B73BE9">
        <w:t>postforming</w:t>
      </w:r>
      <w:proofErr w:type="spellEnd"/>
      <w:r w:rsidRPr="00B73BE9">
        <w:t xml:space="preserve"> </w:t>
      </w:r>
      <w:proofErr w:type="spellStart"/>
      <w:r w:rsidRPr="00B73BE9">
        <w:t>quality</w:t>
      </w:r>
      <w:proofErr w:type="spellEnd"/>
      <w:r w:rsidRPr="00B73BE9">
        <w:t>.</w:t>
      </w:r>
      <w:r w:rsidR="00A4576F">
        <w:br/>
      </w:r>
      <w:r w:rsidR="00F07A95" w:rsidRPr="00A4576F">
        <w:br/>
      </w:r>
    </w:p>
    <w:p w14:paraId="2FD1D891" w14:textId="383BD4DE" w:rsidR="00B73BE9" w:rsidRDefault="00B73BE9" w:rsidP="00B73BE9">
      <w:proofErr w:type="spellStart"/>
      <w:r>
        <w:t>Length</w:t>
      </w:r>
      <w:proofErr w:type="spellEnd"/>
      <w:r>
        <w:t xml:space="preserve"> (mm)</w:t>
      </w:r>
      <w:r>
        <w:t xml:space="preserve">: </w:t>
      </w:r>
      <w:r>
        <w:t>4100</w:t>
      </w:r>
    </w:p>
    <w:p w14:paraId="206E01A7" w14:textId="71827499" w:rsidR="00B73BE9" w:rsidRDefault="00B73BE9" w:rsidP="00B73BE9">
      <w:proofErr w:type="spellStart"/>
      <w:r>
        <w:t>Width</w:t>
      </w:r>
      <w:proofErr w:type="spellEnd"/>
      <w:r>
        <w:t xml:space="preserve"> (mm)</w:t>
      </w:r>
      <w:r>
        <w:t xml:space="preserve">: </w:t>
      </w:r>
      <w:r>
        <w:t>1300</w:t>
      </w:r>
    </w:p>
    <w:p w14:paraId="37422861" w14:textId="144CC372" w:rsidR="00B73BE9" w:rsidRDefault="00B73BE9" w:rsidP="00B73BE9">
      <w:proofErr w:type="spellStart"/>
      <w:r>
        <w:t>Thickness</w:t>
      </w:r>
      <w:proofErr w:type="spellEnd"/>
      <w:r>
        <w:t xml:space="preserve"> (mm)</w:t>
      </w:r>
      <w:r>
        <w:t xml:space="preserve">: </w:t>
      </w:r>
      <w:r>
        <w:t>0,7</w:t>
      </w:r>
    </w:p>
    <w:p w14:paraId="12EC48E2" w14:textId="77777777" w:rsidR="00B73BE9" w:rsidRPr="00F07A95" w:rsidRDefault="00B73BE9" w:rsidP="00B73BE9">
      <w:proofErr w:type="spellStart"/>
      <w:r>
        <w:t>Structures</w:t>
      </w:r>
      <w:proofErr w:type="spellEnd"/>
      <w:r>
        <w:t xml:space="preserve">: </w:t>
      </w:r>
      <w:r>
        <w:t>DM</w:t>
      </w:r>
    </w:p>
    <w:p w14:paraId="0013DA5F" w14:textId="2C6B6A8D" w:rsidR="00B73BE9" w:rsidRDefault="00B73BE9" w:rsidP="00B73BE9">
      <w:r w:rsidRPr="00B73BE9">
        <w:drawing>
          <wp:inline distT="0" distB="0" distL="0" distR="0" wp14:anchorId="2FE35CB2" wp14:editId="271D953D">
            <wp:extent cx="5760720" cy="5321935"/>
            <wp:effectExtent l="0" t="0" r="0" b="0"/>
            <wp:docPr id="1230124028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30124028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53219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B73BE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5AEE"/>
    <w:rsid w:val="001C6D57"/>
    <w:rsid w:val="00225AEE"/>
    <w:rsid w:val="00513CD9"/>
    <w:rsid w:val="00661885"/>
    <w:rsid w:val="00767E1B"/>
    <w:rsid w:val="00A01981"/>
    <w:rsid w:val="00A4576F"/>
    <w:rsid w:val="00AF7B3F"/>
    <w:rsid w:val="00B6235C"/>
    <w:rsid w:val="00B73BE9"/>
    <w:rsid w:val="00D726D7"/>
    <w:rsid w:val="00E4670C"/>
    <w:rsid w:val="00F07A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AD9195"/>
  <w15:chartTrackingRefBased/>
  <w15:docId w15:val="{6C2429AD-7606-40EE-892A-ABEE54EBBE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25AE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25AE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25AE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25AE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25AE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25AE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25AE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25AE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25AE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25AE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25AE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25AE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25AEE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25AEE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25AEE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25AEE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25AEE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25AEE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225AE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225AE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25AE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25AE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225AE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225AEE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225AEE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225AEE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25AE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25AEE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225AEE"/>
    <w:rPr>
      <w:b/>
      <w:bCs/>
      <w:smallCaps/>
      <w:color w:val="0F4761" w:themeColor="accent1" w:themeShade="BF"/>
      <w:spacing w:val="5"/>
    </w:rPr>
  </w:style>
  <w:style w:type="character" w:styleId="Hipercze">
    <w:name w:val="Hyperlink"/>
    <w:basedOn w:val="Domylnaczcionkaakapitu"/>
    <w:uiPriority w:val="99"/>
    <w:unhideWhenUsed/>
    <w:rsid w:val="00513CD9"/>
    <w:rPr>
      <w:color w:val="467886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13CD9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39"/>
    <w:rsid w:val="00F07A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732217-DF80-41B0-A515-008D1DAC36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33</Words>
  <Characters>198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Zając, Paulina</dc:creator>
  <cp:keywords/>
  <dc:description/>
  <cp:lastModifiedBy>Zając, Paulina</cp:lastModifiedBy>
  <cp:revision>2</cp:revision>
  <cp:lastPrinted>2025-11-06T08:40:00Z</cp:lastPrinted>
  <dcterms:created xsi:type="dcterms:W3CDTF">2025-11-26T12:37:00Z</dcterms:created>
  <dcterms:modified xsi:type="dcterms:W3CDTF">2025-11-26T12:37:00Z</dcterms:modified>
</cp:coreProperties>
</file>